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3074" w14:textId="56069753" w:rsidR="00AD1AE3" w:rsidRDefault="00AD1AE3" w:rsidP="00AD1AE3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06D36"/>
          <w:sz w:val="36"/>
          <w:szCs w:val="36"/>
          <w:lang w:eastAsia="en-GB"/>
        </w:rPr>
      </w:pPr>
      <w:r>
        <w:rPr>
          <w:rFonts w:ascii="ATRotisSansSerif" w:hAnsi="ATRotisSansSerif" w:cs="Tahoma"/>
          <w:noProof/>
        </w:rPr>
        <w:drawing>
          <wp:inline distT="0" distB="0" distL="0" distR="0" wp14:anchorId="55E83C5E" wp14:editId="7F2A5BAB">
            <wp:extent cx="1781175" cy="1046087"/>
            <wp:effectExtent l="0" t="0" r="0" b="0"/>
            <wp:docPr id="2" name="Picture 2" descr="Colour_Logo_Master_For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_Logo_Master_For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802" cy="106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ABBE" w14:textId="77777777" w:rsidR="00AD1AE3" w:rsidRPr="00AD1AE3" w:rsidRDefault="00AD1AE3" w:rsidP="00AD1AE3">
      <w:pPr>
        <w:spacing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06D36"/>
          <w:sz w:val="20"/>
          <w:szCs w:val="20"/>
          <w:lang w:eastAsia="en-GB"/>
        </w:rPr>
      </w:pPr>
    </w:p>
    <w:p w14:paraId="44488580" w14:textId="40AF4EE6" w:rsidR="00BE7816" w:rsidRDefault="00BE7816" w:rsidP="00C0059B">
      <w:pPr>
        <w:spacing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</w:pPr>
      <w:r w:rsidRPr="00BE7816"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 xml:space="preserve">Our Data Protection Officer </w:t>
      </w:r>
      <w:r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 xml:space="preserve">is </w:t>
      </w:r>
      <w:r w:rsidR="00960C8E" w:rsidRPr="002D1921"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>Lucy Hunt</w:t>
      </w:r>
      <w:r w:rsidR="00960C8E"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 xml:space="preserve"> from SCW CSU</w:t>
      </w:r>
      <w:r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>.</w:t>
      </w:r>
    </w:p>
    <w:p w14:paraId="192DCEDB" w14:textId="77777777" w:rsidR="00BE7816" w:rsidRDefault="00BE7816" w:rsidP="00C0059B">
      <w:pPr>
        <w:spacing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</w:pPr>
    </w:p>
    <w:p w14:paraId="71447D0E" w14:textId="77777777" w:rsidR="002D1921" w:rsidRDefault="00BE7816" w:rsidP="00C0059B">
      <w:pPr>
        <w:spacing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</w:pPr>
      <w:r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>If you have any queries</w:t>
      </w:r>
      <w:r w:rsidR="002D1921"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>, please email:</w:t>
      </w:r>
    </w:p>
    <w:p w14:paraId="506C8AC8" w14:textId="3F81CA8E" w:rsidR="00CE0471" w:rsidRPr="00BE7816" w:rsidRDefault="00960C8E" w:rsidP="00C0059B">
      <w:pPr>
        <w:spacing w:after="150" w:line="240" w:lineRule="auto"/>
        <w:jc w:val="center"/>
        <w:outlineLvl w:val="2"/>
        <w:rPr>
          <w:rFonts w:ascii="Segoe UI" w:eastAsia="Times New Roman" w:hAnsi="Segoe UI" w:cs="Segoe UI"/>
          <w:color w:val="3F6336"/>
          <w:sz w:val="96"/>
          <w:szCs w:val="96"/>
          <w:lang w:eastAsia="en-GB"/>
        </w:rPr>
      </w:pPr>
      <w:r w:rsidRPr="00960C8E">
        <w:rPr>
          <w:rFonts w:ascii="Segoe UI" w:eastAsia="Times New Roman" w:hAnsi="Segoe UI" w:cs="Segoe UI"/>
          <w:b/>
          <w:bCs/>
          <w:color w:val="306D36"/>
          <w:sz w:val="96"/>
          <w:szCs w:val="96"/>
          <w:lang w:eastAsia="en-GB"/>
        </w:rPr>
        <w:t>lucy.hunt11@nhs.net</w:t>
      </w:r>
    </w:p>
    <w:sectPr w:rsidR="00CE0471" w:rsidRPr="00BE7816" w:rsidSect="00AD1A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RotisSansSerif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35910"/>
    <w:multiLevelType w:val="multilevel"/>
    <w:tmpl w:val="17D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5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AE3"/>
    <w:rsid w:val="002D1921"/>
    <w:rsid w:val="00643EC0"/>
    <w:rsid w:val="008169EF"/>
    <w:rsid w:val="00960C8E"/>
    <w:rsid w:val="00995906"/>
    <w:rsid w:val="00AD1AE3"/>
    <w:rsid w:val="00BE7816"/>
    <w:rsid w:val="00C0059B"/>
    <w:rsid w:val="00C07C96"/>
    <w:rsid w:val="00CE0471"/>
    <w:rsid w:val="00F1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0BC7"/>
  <w15:chartTrackingRefBased/>
  <w15:docId w15:val="{1188BFE8-E9D2-4566-A9F1-EF1823FF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1A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101E7"/>
    <w:rPr>
      <w:color w:val="0000FF"/>
      <w:u w:val="single"/>
    </w:rPr>
  </w:style>
  <w:style w:type="character" w:customStyle="1" w:styleId="mark9h639nqzg">
    <w:name w:val="mark9h639nqzg"/>
    <w:basedOn w:val="DefaultParagraphFont"/>
    <w:rsid w:val="00F101E7"/>
  </w:style>
  <w:style w:type="character" w:styleId="UnresolvedMention">
    <w:name w:val="Unresolved Mention"/>
    <w:basedOn w:val="DefaultParagraphFont"/>
    <w:uiPriority w:val="99"/>
    <w:semiHidden/>
    <w:unhideWhenUsed/>
    <w:rsid w:val="00F1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CURNOW, Joanne (PRIORY SURGERY - L81084)</dc:creator>
  <cp:keywords/>
  <dc:description/>
  <cp:lastModifiedBy>CURNOW, Joanne (PRIORY SURGERY - L81084)</cp:lastModifiedBy>
  <cp:revision>3</cp:revision>
  <cp:lastPrinted>2024-12-02T10:14:00Z</cp:lastPrinted>
  <dcterms:created xsi:type="dcterms:W3CDTF">2024-12-02T10:15:00Z</dcterms:created>
  <dcterms:modified xsi:type="dcterms:W3CDTF">2024-12-30T08:13:00Z</dcterms:modified>
</cp:coreProperties>
</file>